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7374" w14:textId="77777777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FORMULÁRIO MLE – MANDADO DE LEVANTAMENTO ELETRÔNICO</w:t>
      </w:r>
    </w:p>
    <w:p w14:paraId="46C4F5CB" w14:textId="2EEDEE0D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(1 Formulário para cada beneficiário)</w:t>
      </w:r>
    </w:p>
    <w:p w14:paraId="7DF9A051" w14:textId="77777777" w:rsidR="00697515" w:rsidRPr="00B10731" w:rsidRDefault="00697515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36631" w14:textId="77777777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Número do processo </w:t>
      </w:r>
      <w:r w:rsidRPr="00B10731">
        <w:rPr>
          <w:rFonts w:ascii="Arial" w:hAnsi="Arial" w:cs="Arial"/>
          <w:b/>
          <w:i/>
          <w:sz w:val="24"/>
          <w:szCs w:val="24"/>
        </w:rPr>
        <w:t>(padrão CNJ)</w:t>
      </w:r>
      <w:r w:rsidRPr="00B10731">
        <w:rPr>
          <w:rFonts w:ascii="Arial" w:hAnsi="Arial" w:cs="Arial"/>
          <w:b/>
          <w:sz w:val="24"/>
          <w:szCs w:val="24"/>
        </w:rPr>
        <w:t>:</w:t>
      </w:r>
    </w:p>
    <w:p w14:paraId="16C43ED2" w14:textId="4DF6FC96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Hlk152434752"/>
      <w:r w:rsidRPr="00B10731">
        <w:rPr>
          <w:rFonts w:ascii="Arial" w:hAnsi="Arial" w:cs="Arial"/>
          <w:b/>
          <w:sz w:val="24"/>
          <w:szCs w:val="24"/>
        </w:rPr>
        <w:t xml:space="preserve">Nome do </w:t>
      </w:r>
      <w:r w:rsidR="006543AD" w:rsidRPr="00B10731">
        <w:rPr>
          <w:rFonts w:ascii="Arial" w:hAnsi="Arial" w:cs="Arial"/>
          <w:b/>
          <w:sz w:val="24"/>
          <w:szCs w:val="24"/>
        </w:rPr>
        <w:t>Credor</w:t>
      </w:r>
      <w:r w:rsidR="00994D89" w:rsidRPr="00B10731">
        <w:rPr>
          <w:rFonts w:ascii="Arial" w:hAnsi="Arial" w:cs="Arial"/>
          <w:b/>
          <w:sz w:val="24"/>
          <w:szCs w:val="24"/>
        </w:rPr>
        <w:t xml:space="preserve"> (Beneficiário)</w:t>
      </w:r>
      <w:r w:rsidR="005C6974" w:rsidRPr="00B10731">
        <w:rPr>
          <w:rFonts w:ascii="Arial" w:hAnsi="Arial" w:cs="Arial"/>
          <w:b/>
          <w:sz w:val="24"/>
          <w:szCs w:val="24"/>
        </w:rPr>
        <w:t>:</w:t>
      </w:r>
    </w:p>
    <w:p w14:paraId="72D0DC00" w14:textId="1F500628" w:rsidR="00C42179" w:rsidRPr="00B10731" w:rsidRDefault="00C400B3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CPF/CNPJ do </w:t>
      </w:r>
      <w:r w:rsidR="006543AD" w:rsidRPr="00B10731">
        <w:rPr>
          <w:rFonts w:ascii="Arial" w:hAnsi="Arial" w:cs="Arial"/>
          <w:b/>
          <w:sz w:val="24"/>
          <w:szCs w:val="24"/>
        </w:rPr>
        <w:t>Credor</w:t>
      </w:r>
      <w:r w:rsidR="00994D89" w:rsidRPr="00B10731">
        <w:rPr>
          <w:rFonts w:ascii="Arial" w:hAnsi="Arial" w:cs="Arial"/>
          <w:b/>
          <w:sz w:val="24"/>
          <w:szCs w:val="24"/>
        </w:rPr>
        <w:t xml:space="preserve"> (Beneficiário):</w:t>
      </w:r>
    </w:p>
    <w:p w14:paraId="43A29D22" w14:textId="77777777" w:rsidR="00697515" w:rsidRPr="00B10731" w:rsidRDefault="00697515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bookmarkEnd w:id="0"/>
    <w:p w14:paraId="2CD41AF9" w14:textId="77777777" w:rsidR="00FA4526" w:rsidRPr="00B10731" w:rsidRDefault="00FA4526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Forma de recebimento:</w:t>
      </w:r>
      <w:r w:rsidRPr="00B10731">
        <w:rPr>
          <w:rFonts w:ascii="Arial" w:hAnsi="Arial" w:cs="Arial"/>
          <w:sz w:val="24"/>
          <w:szCs w:val="24"/>
        </w:rPr>
        <w:t xml:space="preserve"> </w:t>
      </w:r>
    </w:p>
    <w:p w14:paraId="601B9939" w14:textId="4379D18F" w:rsidR="00FA4526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  )</w:t>
      </w:r>
      <w:r w:rsidR="00FA4526" w:rsidRPr="00B10731">
        <w:rPr>
          <w:rFonts w:ascii="Arial" w:hAnsi="Arial" w:cs="Arial"/>
          <w:sz w:val="24"/>
          <w:szCs w:val="24"/>
        </w:rPr>
        <w:t xml:space="preserve"> I - Comparecer ao banco [valores até R$ 5.000,00 – isento de tarifa];</w:t>
      </w:r>
    </w:p>
    <w:p w14:paraId="1DD20696" w14:textId="33692282" w:rsidR="00FA4526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10731">
        <w:rPr>
          <w:rFonts w:ascii="Arial" w:hAnsi="Arial" w:cs="Arial"/>
          <w:sz w:val="24"/>
          <w:szCs w:val="24"/>
        </w:rPr>
        <w:t>(  )</w:t>
      </w:r>
      <w:proofErr w:type="gramEnd"/>
      <w:r w:rsidR="00FA4526" w:rsidRPr="00B10731">
        <w:rPr>
          <w:rFonts w:ascii="Arial" w:hAnsi="Arial" w:cs="Arial"/>
          <w:sz w:val="24"/>
          <w:szCs w:val="24"/>
        </w:rPr>
        <w:t xml:space="preserve"> II - Crédito em conta do Banco do Brasil* [Qualquer valor. Isento de tarifa];</w:t>
      </w:r>
    </w:p>
    <w:p w14:paraId="1D536B08" w14:textId="5AF8DFFE" w:rsidR="00FA4526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  )</w:t>
      </w:r>
      <w:r w:rsidR="00FA4526" w:rsidRPr="00B10731">
        <w:rPr>
          <w:rFonts w:ascii="Arial" w:hAnsi="Arial" w:cs="Arial"/>
          <w:sz w:val="24"/>
          <w:szCs w:val="24"/>
        </w:rPr>
        <w:t xml:space="preserve"> III – Crédito em conta para outros bancos* [Qualquer valor. </w:t>
      </w:r>
      <w:r w:rsidR="003F7733" w:rsidRPr="00B10731">
        <w:rPr>
          <w:rFonts w:ascii="Arial" w:hAnsi="Arial" w:cs="Arial"/>
          <w:sz w:val="24"/>
          <w:szCs w:val="24"/>
        </w:rPr>
        <w:t xml:space="preserve">Isento de </w:t>
      </w:r>
      <w:r w:rsidR="00FA4526" w:rsidRPr="00B10731">
        <w:rPr>
          <w:rFonts w:ascii="Arial" w:hAnsi="Arial" w:cs="Arial"/>
          <w:sz w:val="24"/>
          <w:szCs w:val="24"/>
        </w:rPr>
        <w:t>tarifa</w:t>
      </w:r>
      <w:r w:rsidR="003F7733" w:rsidRPr="00B10731">
        <w:rPr>
          <w:rFonts w:ascii="Arial" w:hAnsi="Arial" w:cs="Arial"/>
          <w:sz w:val="24"/>
          <w:szCs w:val="24"/>
        </w:rPr>
        <w:t>];</w:t>
      </w:r>
    </w:p>
    <w:p w14:paraId="0109A5A1" w14:textId="5EEA91F6" w:rsidR="001F5ABF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 xml:space="preserve">(  ) IV </w:t>
      </w:r>
      <w:r w:rsidR="00697515" w:rsidRPr="00B10731">
        <w:rPr>
          <w:rFonts w:ascii="Arial" w:hAnsi="Arial" w:cs="Arial"/>
          <w:sz w:val="24"/>
          <w:szCs w:val="24"/>
        </w:rPr>
        <w:t xml:space="preserve">– </w:t>
      </w:r>
      <w:r w:rsidRPr="00B10731">
        <w:rPr>
          <w:rFonts w:ascii="Arial" w:hAnsi="Arial" w:cs="Arial"/>
          <w:sz w:val="24"/>
          <w:szCs w:val="24"/>
        </w:rPr>
        <w:t>P</w:t>
      </w:r>
      <w:r w:rsidR="00697515" w:rsidRPr="00B10731">
        <w:rPr>
          <w:rFonts w:ascii="Arial" w:hAnsi="Arial" w:cs="Arial"/>
          <w:sz w:val="24"/>
          <w:szCs w:val="24"/>
        </w:rPr>
        <w:t>ix [</w:t>
      </w:r>
      <w:r w:rsidR="00697515" w:rsidRPr="00E907D5">
        <w:rPr>
          <w:rFonts w:ascii="Arial" w:hAnsi="Arial" w:cs="Arial"/>
          <w:sz w:val="24"/>
          <w:szCs w:val="24"/>
        </w:rPr>
        <w:t xml:space="preserve">valores até R$ </w:t>
      </w:r>
      <w:r w:rsidR="00885114" w:rsidRPr="00E907D5">
        <w:rPr>
          <w:rFonts w:ascii="Arial" w:hAnsi="Arial" w:cs="Arial"/>
          <w:sz w:val="24"/>
          <w:szCs w:val="24"/>
        </w:rPr>
        <w:t>2</w:t>
      </w:r>
      <w:r w:rsidR="00697515" w:rsidRPr="00E907D5">
        <w:rPr>
          <w:rFonts w:ascii="Arial" w:hAnsi="Arial" w:cs="Arial"/>
          <w:sz w:val="24"/>
          <w:szCs w:val="24"/>
        </w:rPr>
        <w:t>0.000,00 – isento de tarifa]</w:t>
      </w:r>
    </w:p>
    <w:p w14:paraId="120D6B8F" w14:textId="77777777" w:rsidR="00697515" w:rsidRPr="00B10731" w:rsidRDefault="00697515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17054339" w14:textId="40AEE78E" w:rsidR="00510423" w:rsidRPr="00B10731" w:rsidRDefault="00FA4526" w:rsidP="14065B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0731">
        <w:rPr>
          <w:rFonts w:ascii="Arial" w:hAnsi="Arial" w:cs="Arial"/>
          <w:b/>
          <w:bCs/>
          <w:sz w:val="24"/>
          <w:szCs w:val="24"/>
        </w:rPr>
        <w:t>*Para as opções “II - Crédito em conta do Banco do Brasil” e “III – Crédito em conta para outros bancos”</w:t>
      </w:r>
      <w:r w:rsidR="00697515" w:rsidRPr="00B10731">
        <w:rPr>
          <w:rFonts w:ascii="Arial" w:hAnsi="Arial" w:cs="Arial"/>
          <w:b/>
          <w:bCs/>
          <w:sz w:val="24"/>
          <w:szCs w:val="24"/>
        </w:rPr>
        <w:t xml:space="preserve"> e “</w:t>
      </w:r>
      <w:r w:rsidR="286CD507" w:rsidRPr="00B10731">
        <w:rPr>
          <w:rFonts w:ascii="Arial" w:hAnsi="Arial" w:cs="Arial"/>
          <w:b/>
          <w:bCs/>
          <w:sz w:val="24"/>
          <w:szCs w:val="24"/>
        </w:rPr>
        <w:t>IV-</w:t>
      </w:r>
      <w:r w:rsidR="00697515" w:rsidRPr="00B10731">
        <w:rPr>
          <w:rFonts w:ascii="Arial" w:hAnsi="Arial" w:cs="Arial"/>
          <w:b/>
          <w:bCs/>
          <w:sz w:val="24"/>
          <w:szCs w:val="24"/>
        </w:rPr>
        <w:t xml:space="preserve">Pix” </w:t>
      </w:r>
      <w:r w:rsidRPr="00B10731">
        <w:rPr>
          <w:rFonts w:ascii="Arial" w:hAnsi="Arial" w:cs="Arial"/>
          <w:b/>
          <w:bCs/>
          <w:sz w:val="24"/>
          <w:szCs w:val="24"/>
        </w:rPr>
        <w:t xml:space="preserve">, será necessário informar os seguintes </w:t>
      </w:r>
      <w:r w:rsidR="00697515" w:rsidRPr="00B10731">
        <w:rPr>
          <w:rFonts w:ascii="Arial" w:hAnsi="Arial" w:cs="Arial"/>
          <w:b/>
          <w:bCs/>
          <w:sz w:val="24"/>
          <w:szCs w:val="24"/>
        </w:rPr>
        <w:t>dados:</w:t>
      </w:r>
    </w:p>
    <w:p w14:paraId="3B3534C4" w14:textId="5AB177CE" w:rsidR="00FD5452" w:rsidRPr="00B10731" w:rsidRDefault="00FD5452" w:rsidP="0051042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Titular da </w:t>
      </w:r>
      <w:r w:rsidR="00250728" w:rsidRPr="00B10731">
        <w:rPr>
          <w:rFonts w:ascii="Arial" w:hAnsi="Arial" w:cs="Arial"/>
          <w:b/>
          <w:sz w:val="24"/>
          <w:szCs w:val="24"/>
        </w:rPr>
        <w:t>c</w:t>
      </w:r>
      <w:r w:rsidRPr="00B10731">
        <w:rPr>
          <w:rFonts w:ascii="Arial" w:hAnsi="Arial" w:cs="Arial"/>
          <w:b/>
          <w:sz w:val="24"/>
          <w:szCs w:val="24"/>
        </w:rPr>
        <w:t>onta de destin</w:t>
      </w:r>
      <w:r w:rsidR="005C6974" w:rsidRPr="00B10731">
        <w:rPr>
          <w:rFonts w:ascii="Arial" w:hAnsi="Arial" w:cs="Arial"/>
          <w:b/>
          <w:sz w:val="24"/>
          <w:szCs w:val="24"/>
        </w:rPr>
        <w:t>o</w:t>
      </w:r>
      <w:r w:rsidRPr="00B10731">
        <w:rPr>
          <w:rFonts w:ascii="Arial" w:hAnsi="Arial" w:cs="Arial"/>
          <w:b/>
          <w:sz w:val="24"/>
          <w:szCs w:val="24"/>
        </w:rPr>
        <w:t>:</w:t>
      </w:r>
    </w:p>
    <w:p w14:paraId="03361E9F" w14:textId="77777777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(  ) Parte</w:t>
      </w:r>
    </w:p>
    <w:p w14:paraId="4E415DF4" w14:textId="77777777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(  ) Advogado – OAB/___ nº______ - Procuração nas fls. ____</w:t>
      </w:r>
    </w:p>
    <w:p w14:paraId="3CBE2938" w14:textId="77777777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(  ) Procurador/Representante Legal – Procuração nas fls. ____</w:t>
      </w:r>
    </w:p>
    <w:p w14:paraId="66401013" w14:textId="7CF10079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(  ) Terceiro    </w:t>
      </w:r>
    </w:p>
    <w:p w14:paraId="49CC0EFE" w14:textId="2F9470B3" w:rsidR="00697515" w:rsidRPr="00B10731" w:rsidRDefault="00697515" w:rsidP="0069751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152434797"/>
      <w:r w:rsidRPr="00B10731">
        <w:rPr>
          <w:rFonts w:ascii="Arial" w:hAnsi="Arial" w:cs="Arial"/>
          <w:b/>
          <w:sz w:val="24"/>
          <w:szCs w:val="24"/>
        </w:rPr>
        <w:t>*Para as opções  “II” e “III” será necessário informar os seguintes dados bancários:</w:t>
      </w:r>
    </w:p>
    <w:bookmarkEnd w:id="1"/>
    <w:p w14:paraId="19DCCF63" w14:textId="77777777" w:rsidR="00B7291C" w:rsidRPr="00B10731" w:rsidRDefault="00B7291C" w:rsidP="00B729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 xml:space="preserve">Banco: </w:t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  <w:t>Código do Banco:</w:t>
      </w:r>
    </w:p>
    <w:p w14:paraId="470CC8E1" w14:textId="77777777" w:rsidR="00B7291C" w:rsidRPr="00B10731" w:rsidRDefault="00B7291C" w:rsidP="00B729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Agência:</w:t>
      </w:r>
    </w:p>
    <w:p w14:paraId="50833741" w14:textId="6E570537" w:rsidR="00B7291C" w:rsidRPr="00B10731" w:rsidRDefault="00B7291C" w:rsidP="00B729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Conta nº:</w:t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  <w:t xml:space="preserve">Tipo de </w:t>
      </w:r>
      <w:r w:rsidR="00644B29" w:rsidRPr="00B10731">
        <w:rPr>
          <w:rFonts w:ascii="Arial" w:hAnsi="Arial" w:cs="Arial"/>
          <w:sz w:val="24"/>
          <w:szCs w:val="24"/>
        </w:rPr>
        <w:t>Crédito</w:t>
      </w:r>
      <w:r w:rsidRPr="00B10731">
        <w:rPr>
          <w:rFonts w:ascii="Arial" w:hAnsi="Arial" w:cs="Arial"/>
          <w:sz w:val="24"/>
          <w:szCs w:val="24"/>
        </w:rPr>
        <w:t xml:space="preserve">: (  ) </w:t>
      </w:r>
      <w:r w:rsidR="00644B29" w:rsidRPr="00B10731">
        <w:rPr>
          <w:rFonts w:ascii="Arial" w:hAnsi="Arial" w:cs="Arial"/>
          <w:sz w:val="24"/>
          <w:szCs w:val="24"/>
        </w:rPr>
        <w:t xml:space="preserve">Conta </w:t>
      </w:r>
      <w:r w:rsidRPr="00B10731">
        <w:rPr>
          <w:rFonts w:ascii="Arial" w:hAnsi="Arial" w:cs="Arial"/>
          <w:sz w:val="24"/>
          <w:szCs w:val="24"/>
        </w:rPr>
        <w:t>Corrente  (  )</w:t>
      </w:r>
      <w:r w:rsidR="00644B29" w:rsidRPr="00B10731">
        <w:rPr>
          <w:rFonts w:ascii="Arial" w:hAnsi="Arial" w:cs="Arial"/>
          <w:sz w:val="24"/>
          <w:szCs w:val="24"/>
        </w:rPr>
        <w:t xml:space="preserve"> Conta</w:t>
      </w:r>
      <w:r w:rsidRPr="00B10731">
        <w:rPr>
          <w:rFonts w:ascii="Arial" w:hAnsi="Arial" w:cs="Arial"/>
          <w:sz w:val="24"/>
          <w:szCs w:val="24"/>
        </w:rPr>
        <w:t xml:space="preserve"> Poupança</w:t>
      </w:r>
    </w:p>
    <w:p w14:paraId="155365A4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CPF/CNPJ do titular da conta destino:</w:t>
      </w:r>
    </w:p>
    <w:p w14:paraId="6CDCB554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Nome do titular da conta destino:</w:t>
      </w:r>
    </w:p>
    <w:p w14:paraId="1EB14CDE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6F7B1F" w14:textId="54C652CA" w:rsidR="001F5ABF" w:rsidRPr="00B10731" w:rsidRDefault="00382E1D" w:rsidP="0069751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*</w:t>
      </w:r>
      <w:r w:rsidR="001F5ABF" w:rsidRPr="00B10731">
        <w:rPr>
          <w:rFonts w:ascii="Arial" w:hAnsi="Arial" w:cs="Arial"/>
          <w:b/>
          <w:sz w:val="24"/>
          <w:szCs w:val="24"/>
        </w:rPr>
        <w:t>Para a opção “I</w:t>
      </w:r>
      <w:r w:rsidR="00697515" w:rsidRPr="00B10731">
        <w:rPr>
          <w:rFonts w:ascii="Arial" w:hAnsi="Arial" w:cs="Arial"/>
          <w:b/>
          <w:sz w:val="24"/>
          <w:szCs w:val="24"/>
        </w:rPr>
        <w:t>V</w:t>
      </w:r>
      <w:r w:rsidR="001F5ABF" w:rsidRPr="00B10731">
        <w:rPr>
          <w:rFonts w:ascii="Arial" w:hAnsi="Arial" w:cs="Arial"/>
          <w:b/>
          <w:sz w:val="24"/>
          <w:szCs w:val="24"/>
        </w:rPr>
        <w:t xml:space="preserve"> –</w:t>
      </w:r>
      <w:r w:rsidR="00697515" w:rsidRPr="00B10731">
        <w:rPr>
          <w:rFonts w:ascii="Arial" w:hAnsi="Arial" w:cs="Arial"/>
          <w:b/>
          <w:sz w:val="24"/>
          <w:szCs w:val="24"/>
        </w:rPr>
        <w:t>Pix</w:t>
      </w:r>
      <w:r w:rsidR="001F5ABF" w:rsidRPr="00B10731">
        <w:rPr>
          <w:rFonts w:ascii="Arial" w:hAnsi="Arial" w:cs="Arial"/>
          <w:b/>
          <w:sz w:val="24"/>
          <w:szCs w:val="24"/>
        </w:rPr>
        <w:t xml:space="preserve">”, será </w:t>
      </w:r>
      <w:r w:rsidR="00796867" w:rsidRPr="00B10731">
        <w:rPr>
          <w:rFonts w:ascii="Arial" w:hAnsi="Arial" w:cs="Arial"/>
          <w:b/>
          <w:sz w:val="24"/>
          <w:szCs w:val="24"/>
        </w:rPr>
        <w:t xml:space="preserve">necessário informar </w:t>
      </w:r>
      <w:r w:rsidR="00697515" w:rsidRPr="00B10731">
        <w:rPr>
          <w:rFonts w:ascii="Arial" w:hAnsi="Arial" w:cs="Arial"/>
          <w:b/>
          <w:sz w:val="24"/>
          <w:szCs w:val="24"/>
        </w:rPr>
        <w:t>a c</w:t>
      </w:r>
      <w:r w:rsidR="001F5ABF" w:rsidRPr="00B10731">
        <w:rPr>
          <w:rFonts w:ascii="Arial" w:hAnsi="Arial" w:cs="Arial"/>
          <w:b/>
          <w:sz w:val="24"/>
          <w:szCs w:val="24"/>
        </w:rPr>
        <w:t xml:space="preserve">have Pix </w:t>
      </w:r>
      <w:r w:rsidRPr="00B10731">
        <w:rPr>
          <w:rFonts w:ascii="Arial" w:hAnsi="Arial" w:cs="Arial"/>
          <w:b/>
          <w:sz w:val="24"/>
          <w:szCs w:val="24"/>
        </w:rPr>
        <w:t>(</w:t>
      </w:r>
      <w:r w:rsidR="001F5ABF" w:rsidRPr="00B10731">
        <w:rPr>
          <w:rFonts w:ascii="Arial" w:hAnsi="Arial" w:cs="Arial"/>
          <w:b/>
          <w:sz w:val="24"/>
          <w:szCs w:val="24"/>
        </w:rPr>
        <w:t>CPF</w:t>
      </w:r>
      <w:r w:rsidRPr="00B10731">
        <w:rPr>
          <w:rFonts w:ascii="Arial" w:hAnsi="Arial" w:cs="Arial"/>
          <w:b/>
          <w:sz w:val="24"/>
          <w:szCs w:val="24"/>
        </w:rPr>
        <w:t xml:space="preserve"> ou </w:t>
      </w:r>
      <w:r w:rsidR="001F5ABF" w:rsidRPr="00B10731">
        <w:rPr>
          <w:rFonts w:ascii="Arial" w:hAnsi="Arial" w:cs="Arial"/>
          <w:b/>
          <w:sz w:val="24"/>
          <w:szCs w:val="24"/>
        </w:rPr>
        <w:t>CNPJ</w:t>
      </w:r>
      <w:r w:rsidRPr="00B10731">
        <w:rPr>
          <w:rFonts w:ascii="Arial" w:hAnsi="Arial" w:cs="Arial"/>
          <w:b/>
          <w:sz w:val="24"/>
          <w:szCs w:val="24"/>
        </w:rPr>
        <w:t>)</w:t>
      </w:r>
      <w:r w:rsidR="001F5ABF" w:rsidRPr="00B10731">
        <w:rPr>
          <w:rFonts w:ascii="Arial" w:hAnsi="Arial" w:cs="Arial"/>
          <w:b/>
          <w:sz w:val="24"/>
          <w:szCs w:val="24"/>
        </w:rPr>
        <w:t>:</w:t>
      </w:r>
    </w:p>
    <w:p w14:paraId="32AF0188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Nome do titular da conta destino:</w:t>
      </w:r>
    </w:p>
    <w:p w14:paraId="48F8393E" w14:textId="77777777" w:rsidR="00697515" w:rsidRPr="00B10731" w:rsidRDefault="00697515" w:rsidP="009168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02F476F" w14:textId="7C89AE7F" w:rsidR="0091684D" w:rsidRPr="00B10731" w:rsidRDefault="0091684D" w:rsidP="009168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Tipo de Resgate:</w:t>
      </w:r>
      <w:r w:rsidR="00382E1D" w:rsidRPr="00B10731">
        <w:rPr>
          <w:rFonts w:ascii="Arial" w:hAnsi="Arial" w:cs="Arial"/>
          <w:b/>
          <w:sz w:val="24"/>
          <w:szCs w:val="24"/>
        </w:rPr>
        <w:t xml:space="preserve"> </w:t>
      </w:r>
      <w:r w:rsidRPr="00B10731">
        <w:rPr>
          <w:rFonts w:ascii="Arial" w:hAnsi="Arial" w:cs="Arial"/>
          <w:sz w:val="24"/>
          <w:szCs w:val="24"/>
        </w:rPr>
        <w:t>(  ) Parcial</w:t>
      </w:r>
    </w:p>
    <w:p w14:paraId="20D42EAA" w14:textId="2157529F" w:rsidR="0091684D" w:rsidRPr="00B10731" w:rsidRDefault="0091684D" w:rsidP="009168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 xml:space="preserve">                    (  ) Total</w:t>
      </w:r>
    </w:p>
    <w:p w14:paraId="159B586B" w14:textId="79AB8B14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Nº da página do processo </w:t>
      </w:r>
      <w:r w:rsidR="00250728" w:rsidRPr="00B10731">
        <w:rPr>
          <w:rFonts w:ascii="Arial" w:hAnsi="Arial" w:cs="Arial"/>
          <w:b/>
          <w:sz w:val="24"/>
          <w:szCs w:val="24"/>
        </w:rPr>
        <w:t xml:space="preserve">em que </w:t>
      </w:r>
      <w:r w:rsidRPr="00B10731">
        <w:rPr>
          <w:rFonts w:ascii="Arial" w:hAnsi="Arial" w:cs="Arial"/>
          <w:b/>
          <w:sz w:val="24"/>
          <w:szCs w:val="24"/>
        </w:rPr>
        <w:t xml:space="preserve">consta </w:t>
      </w:r>
      <w:r w:rsidR="00250728" w:rsidRPr="00B10731">
        <w:rPr>
          <w:rFonts w:ascii="Arial" w:hAnsi="Arial" w:cs="Arial"/>
          <w:b/>
          <w:sz w:val="24"/>
          <w:szCs w:val="24"/>
        </w:rPr>
        <w:t xml:space="preserve">o </w:t>
      </w:r>
      <w:r w:rsidRPr="00B10731">
        <w:rPr>
          <w:rFonts w:ascii="Arial" w:hAnsi="Arial" w:cs="Arial"/>
          <w:b/>
          <w:sz w:val="24"/>
          <w:szCs w:val="24"/>
        </w:rPr>
        <w:t>comprovante do depósito:</w:t>
      </w:r>
    </w:p>
    <w:p w14:paraId="039BB5B3" w14:textId="105C7626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Valor nominal do depósito: </w:t>
      </w:r>
    </w:p>
    <w:p w14:paraId="748DB8AB" w14:textId="77777777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Observações:</w:t>
      </w:r>
    </w:p>
    <w:sectPr w:rsidR="00203497" w:rsidRPr="00B10731" w:rsidSect="00697515">
      <w:footerReference w:type="default" r:id="rId10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1165" w14:textId="77777777" w:rsidR="00747CE0" w:rsidRDefault="00747CE0" w:rsidP="00BB1E88">
      <w:pPr>
        <w:spacing w:after="0" w:line="240" w:lineRule="auto"/>
      </w:pPr>
      <w:r>
        <w:separator/>
      </w:r>
    </w:p>
  </w:endnote>
  <w:endnote w:type="continuationSeparator" w:id="0">
    <w:p w14:paraId="7A4680FC" w14:textId="77777777" w:rsidR="00747CE0" w:rsidRDefault="00747CE0" w:rsidP="00BB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B638" w14:textId="77777777" w:rsidR="00B25713" w:rsidRDefault="00B25713" w:rsidP="00B25713">
    <w:pPr>
      <w:pStyle w:val="Rodap"/>
      <w:tabs>
        <w:tab w:val="clear" w:pos="8504"/>
      </w:tabs>
      <w:jc w:val="center"/>
    </w:pPr>
  </w:p>
  <w:p w14:paraId="6AD12C60" w14:textId="77777777" w:rsidR="00B25713" w:rsidRDefault="00B257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1FF1" w14:textId="77777777" w:rsidR="00747CE0" w:rsidRDefault="00747CE0" w:rsidP="00BB1E88">
      <w:pPr>
        <w:spacing w:after="0" w:line="240" w:lineRule="auto"/>
      </w:pPr>
      <w:r>
        <w:separator/>
      </w:r>
    </w:p>
  </w:footnote>
  <w:footnote w:type="continuationSeparator" w:id="0">
    <w:p w14:paraId="153DD49F" w14:textId="77777777" w:rsidR="00747CE0" w:rsidRDefault="00747CE0" w:rsidP="00BB1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2"/>
    <w:rsid w:val="00000650"/>
    <w:rsid w:val="000006D5"/>
    <w:rsid w:val="0001127A"/>
    <w:rsid w:val="00012BA7"/>
    <w:rsid w:val="00024FE5"/>
    <w:rsid w:val="000262F8"/>
    <w:rsid w:val="00037782"/>
    <w:rsid w:val="000462CB"/>
    <w:rsid w:val="000644B0"/>
    <w:rsid w:val="000724B7"/>
    <w:rsid w:val="00076A31"/>
    <w:rsid w:val="00091D92"/>
    <w:rsid w:val="000932CB"/>
    <w:rsid w:val="000A5D05"/>
    <w:rsid w:val="000B3DC1"/>
    <w:rsid w:val="000B611E"/>
    <w:rsid w:val="000C1ED8"/>
    <w:rsid w:val="000E61CA"/>
    <w:rsid w:val="00113503"/>
    <w:rsid w:val="001141F7"/>
    <w:rsid w:val="00117921"/>
    <w:rsid w:val="00123F01"/>
    <w:rsid w:val="00137788"/>
    <w:rsid w:val="00140BDD"/>
    <w:rsid w:val="00142055"/>
    <w:rsid w:val="00143178"/>
    <w:rsid w:val="00146AB6"/>
    <w:rsid w:val="001578FF"/>
    <w:rsid w:val="00177C92"/>
    <w:rsid w:val="001809D1"/>
    <w:rsid w:val="00186CD8"/>
    <w:rsid w:val="00191D00"/>
    <w:rsid w:val="00192402"/>
    <w:rsid w:val="00197EEA"/>
    <w:rsid w:val="001A1075"/>
    <w:rsid w:val="001C6332"/>
    <w:rsid w:val="001C6737"/>
    <w:rsid w:val="001D2E8A"/>
    <w:rsid w:val="001F5ABF"/>
    <w:rsid w:val="001F6772"/>
    <w:rsid w:val="001F69D0"/>
    <w:rsid w:val="00203497"/>
    <w:rsid w:val="00205E07"/>
    <w:rsid w:val="00217128"/>
    <w:rsid w:val="00221061"/>
    <w:rsid w:val="00231063"/>
    <w:rsid w:val="002366B5"/>
    <w:rsid w:val="0024111E"/>
    <w:rsid w:val="00241A70"/>
    <w:rsid w:val="0025000B"/>
    <w:rsid w:val="00250728"/>
    <w:rsid w:val="00253583"/>
    <w:rsid w:val="00263D3A"/>
    <w:rsid w:val="002712F4"/>
    <w:rsid w:val="00286D9C"/>
    <w:rsid w:val="0029250D"/>
    <w:rsid w:val="002B7F03"/>
    <w:rsid w:val="002C3A42"/>
    <w:rsid w:val="002D02CD"/>
    <w:rsid w:val="00303F9E"/>
    <w:rsid w:val="0030672A"/>
    <w:rsid w:val="00311FF7"/>
    <w:rsid w:val="0031385F"/>
    <w:rsid w:val="00313908"/>
    <w:rsid w:val="0032088E"/>
    <w:rsid w:val="00330C88"/>
    <w:rsid w:val="00352509"/>
    <w:rsid w:val="00356A5F"/>
    <w:rsid w:val="00382079"/>
    <w:rsid w:val="00382E1D"/>
    <w:rsid w:val="00392CCB"/>
    <w:rsid w:val="00396F3D"/>
    <w:rsid w:val="00397F16"/>
    <w:rsid w:val="003B4F43"/>
    <w:rsid w:val="003C44BD"/>
    <w:rsid w:val="003E1A45"/>
    <w:rsid w:val="003E208B"/>
    <w:rsid w:val="003E274F"/>
    <w:rsid w:val="003F247D"/>
    <w:rsid w:val="003F6C7E"/>
    <w:rsid w:val="003F7733"/>
    <w:rsid w:val="0041581E"/>
    <w:rsid w:val="00424600"/>
    <w:rsid w:val="004270D3"/>
    <w:rsid w:val="00444623"/>
    <w:rsid w:val="00445A84"/>
    <w:rsid w:val="004574D4"/>
    <w:rsid w:val="00477888"/>
    <w:rsid w:val="004A2710"/>
    <w:rsid w:val="004A77F8"/>
    <w:rsid w:val="004A7A57"/>
    <w:rsid w:val="004A7AB9"/>
    <w:rsid w:val="004B5841"/>
    <w:rsid w:val="004C0239"/>
    <w:rsid w:val="004D7CCB"/>
    <w:rsid w:val="004E5547"/>
    <w:rsid w:val="00510423"/>
    <w:rsid w:val="0051278A"/>
    <w:rsid w:val="0051777E"/>
    <w:rsid w:val="0053134D"/>
    <w:rsid w:val="00542FA1"/>
    <w:rsid w:val="00547A42"/>
    <w:rsid w:val="00553770"/>
    <w:rsid w:val="005568AF"/>
    <w:rsid w:val="0056387C"/>
    <w:rsid w:val="00574390"/>
    <w:rsid w:val="005929F6"/>
    <w:rsid w:val="00597A11"/>
    <w:rsid w:val="005A21B1"/>
    <w:rsid w:val="005A445D"/>
    <w:rsid w:val="005B54A4"/>
    <w:rsid w:val="005C6974"/>
    <w:rsid w:val="005D4794"/>
    <w:rsid w:val="00604951"/>
    <w:rsid w:val="006123DC"/>
    <w:rsid w:val="00637E30"/>
    <w:rsid w:val="00644B29"/>
    <w:rsid w:val="00645A06"/>
    <w:rsid w:val="006464D6"/>
    <w:rsid w:val="006543AD"/>
    <w:rsid w:val="006668BA"/>
    <w:rsid w:val="006676C4"/>
    <w:rsid w:val="00667EA8"/>
    <w:rsid w:val="006760DB"/>
    <w:rsid w:val="00682ADB"/>
    <w:rsid w:val="006852C8"/>
    <w:rsid w:val="006854C4"/>
    <w:rsid w:val="006947F8"/>
    <w:rsid w:val="00697515"/>
    <w:rsid w:val="006A0135"/>
    <w:rsid w:val="006B5A70"/>
    <w:rsid w:val="006C0768"/>
    <w:rsid w:val="006C5526"/>
    <w:rsid w:val="006D573B"/>
    <w:rsid w:val="0070474B"/>
    <w:rsid w:val="0071705E"/>
    <w:rsid w:val="00733CCA"/>
    <w:rsid w:val="00740D59"/>
    <w:rsid w:val="00747CE0"/>
    <w:rsid w:val="0077378D"/>
    <w:rsid w:val="00796867"/>
    <w:rsid w:val="00797221"/>
    <w:rsid w:val="007B1378"/>
    <w:rsid w:val="007B2242"/>
    <w:rsid w:val="007C5539"/>
    <w:rsid w:val="007C6CD0"/>
    <w:rsid w:val="007C770D"/>
    <w:rsid w:val="007D7594"/>
    <w:rsid w:val="007F395F"/>
    <w:rsid w:val="0080062C"/>
    <w:rsid w:val="008026EB"/>
    <w:rsid w:val="00804285"/>
    <w:rsid w:val="008077FD"/>
    <w:rsid w:val="00807A83"/>
    <w:rsid w:val="00823063"/>
    <w:rsid w:val="008269F1"/>
    <w:rsid w:val="008410F9"/>
    <w:rsid w:val="00847FA5"/>
    <w:rsid w:val="00861BD8"/>
    <w:rsid w:val="00866BBC"/>
    <w:rsid w:val="00885114"/>
    <w:rsid w:val="008B2AE3"/>
    <w:rsid w:val="008B3B3D"/>
    <w:rsid w:val="008C70CB"/>
    <w:rsid w:val="008E6318"/>
    <w:rsid w:val="0090274B"/>
    <w:rsid w:val="00903F00"/>
    <w:rsid w:val="00907CCA"/>
    <w:rsid w:val="0091684D"/>
    <w:rsid w:val="009234D6"/>
    <w:rsid w:val="009356CA"/>
    <w:rsid w:val="00951B34"/>
    <w:rsid w:val="00961151"/>
    <w:rsid w:val="00964EDE"/>
    <w:rsid w:val="009731DC"/>
    <w:rsid w:val="00985E5A"/>
    <w:rsid w:val="009924FE"/>
    <w:rsid w:val="0099459A"/>
    <w:rsid w:val="00994D89"/>
    <w:rsid w:val="009A0CB0"/>
    <w:rsid w:val="009A336D"/>
    <w:rsid w:val="009B3DBF"/>
    <w:rsid w:val="009B5890"/>
    <w:rsid w:val="009B6B15"/>
    <w:rsid w:val="009F4A9F"/>
    <w:rsid w:val="00A25590"/>
    <w:rsid w:val="00A258AF"/>
    <w:rsid w:val="00A2675C"/>
    <w:rsid w:val="00A349D1"/>
    <w:rsid w:val="00A53D31"/>
    <w:rsid w:val="00A77519"/>
    <w:rsid w:val="00AA3320"/>
    <w:rsid w:val="00AA5D14"/>
    <w:rsid w:val="00AA77BB"/>
    <w:rsid w:val="00AB7E4E"/>
    <w:rsid w:val="00AD52F3"/>
    <w:rsid w:val="00AE577D"/>
    <w:rsid w:val="00AF2B35"/>
    <w:rsid w:val="00B00DB5"/>
    <w:rsid w:val="00B024AA"/>
    <w:rsid w:val="00B10731"/>
    <w:rsid w:val="00B178C0"/>
    <w:rsid w:val="00B25713"/>
    <w:rsid w:val="00B357CD"/>
    <w:rsid w:val="00B35C5B"/>
    <w:rsid w:val="00B576F6"/>
    <w:rsid w:val="00B66863"/>
    <w:rsid w:val="00B704BB"/>
    <w:rsid w:val="00B7291C"/>
    <w:rsid w:val="00B80C88"/>
    <w:rsid w:val="00B86A02"/>
    <w:rsid w:val="00B90F5B"/>
    <w:rsid w:val="00B93A5E"/>
    <w:rsid w:val="00BB1E88"/>
    <w:rsid w:val="00BB1FB4"/>
    <w:rsid w:val="00BB1FF3"/>
    <w:rsid w:val="00BC6E2F"/>
    <w:rsid w:val="00BD3D2B"/>
    <w:rsid w:val="00BD759C"/>
    <w:rsid w:val="00BF0A9E"/>
    <w:rsid w:val="00C0005E"/>
    <w:rsid w:val="00C047F1"/>
    <w:rsid w:val="00C11AD7"/>
    <w:rsid w:val="00C34B1D"/>
    <w:rsid w:val="00C400B3"/>
    <w:rsid w:val="00C42179"/>
    <w:rsid w:val="00C43608"/>
    <w:rsid w:val="00C55F8C"/>
    <w:rsid w:val="00C65FEB"/>
    <w:rsid w:val="00CA2595"/>
    <w:rsid w:val="00CB01B3"/>
    <w:rsid w:val="00CC2EB0"/>
    <w:rsid w:val="00CD1FD7"/>
    <w:rsid w:val="00CD7478"/>
    <w:rsid w:val="00CF145C"/>
    <w:rsid w:val="00D03183"/>
    <w:rsid w:val="00D17D21"/>
    <w:rsid w:val="00D24CB4"/>
    <w:rsid w:val="00D51C3D"/>
    <w:rsid w:val="00D5309A"/>
    <w:rsid w:val="00D71393"/>
    <w:rsid w:val="00D76696"/>
    <w:rsid w:val="00D904FE"/>
    <w:rsid w:val="00DA1D82"/>
    <w:rsid w:val="00DA747B"/>
    <w:rsid w:val="00DA7807"/>
    <w:rsid w:val="00DB1EC1"/>
    <w:rsid w:val="00DB2903"/>
    <w:rsid w:val="00DC31B4"/>
    <w:rsid w:val="00DD035E"/>
    <w:rsid w:val="00DE1095"/>
    <w:rsid w:val="00DF1849"/>
    <w:rsid w:val="00DF1DFA"/>
    <w:rsid w:val="00DF616A"/>
    <w:rsid w:val="00E00813"/>
    <w:rsid w:val="00E05C43"/>
    <w:rsid w:val="00E240EB"/>
    <w:rsid w:val="00E367D6"/>
    <w:rsid w:val="00E36D4D"/>
    <w:rsid w:val="00E437B1"/>
    <w:rsid w:val="00E521EF"/>
    <w:rsid w:val="00E647EA"/>
    <w:rsid w:val="00E64A10"/>
    <w:rsid w:val="00E907D5"/>
    <w:rsid w:val="00E949D6"/>
    <w:rsid w:val="00E96F2A"/>
    <w:rsid w:val="00EC3A55"/>
    <w:rsid w:val="00EC41F4"/>
    <w:rsid w:val="00F234ED"/>
    <w:rsid w:val="00F3126C"/>
    <w:rsid w:val="00F331C1"/>
    <w:rsid w:val="00F5133A"/>
    <w:rsid w:val="00F62628"/>
    <w:rsid w:val="00F77FBE"/>
    <w:rsid w:val="00F8433B"/>
    <w:rsid w:val="00F86174"/>
    <w:rsid w:val="00FA4526"/>
    <w:rsid w:val="00FB5ECF"/>
    <w:rsid w:val="00FB6526"/>
    <w:rsid w:val="00FD2DAC"/>
    <w:rsid w:val="00FD3CA7"/>
    <w:rsid w:val="00FD5452"/>
    <w:rsid w:val="00FE3043"/>
    <w:rsid w:val="00FE6C58"/>
    <w:rsid w:val="14065BC4"/>
    <w:rsid w:val="286CD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19C86"/>
  <w15:chartTrackingRefBased/>
  <w15:docId w15:val="{B0C73763-308A-483B-9445-036FA3D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63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E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1E8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B1E8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B1E88"/>
    <w:rPr>
      <w:sz w:val="22"/>
      <w:szCs w:val="22"/>
      <w:lang w:eastAsia="en-US"/>
    </w:rPr>
  </w:style>
  <w:style w:type="character" w:styleId="Forte">
    <w:name w:val="Strong"/>
    <w:uiPriority w:val="22"/>
    <w:qFormat/>
    <w:rsid w:val="004270D3"/>
    <w:rPr>
      <w:b/>
      <w:bCs/>
    </w:rPr>
  </w:style>
  <w:style w:type="paragraph" w:styleId="Recuodecorpodetexto">
    <w:name w:val="Body Text Indent"/>
    <w:basedOn w:val="Normal"/>
    <w:link w:val="RecuodecorpodetextoChar"/>
    <w:rsid w:val="005A21B1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5A21B1"/>
    <w:rPr>
      <w:rFonts w:ascii="Times New Roman" w:eastAsia="Times New Roman" w:hAnsi="Times New Roman"/>
      <w:sz w:val="28"/>
    </w:rPr>
  </w:style>
  <w:style w:type="table" w:styleId="Tabelacomgrade">
    <w:name w:val="Table Grid"/>
    <w:basedOn w:val="Tabelanormal"/>
    <w:rsid w:val="005A21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6863"/>
    <w:rPr>
      <w:color w:val="0000FF"/>
      <w:u w:val="single"/>
    </w:rPr>
  </w:style>
  <w:style w:type="paragraph" w:customStyle="1" w:styleId="Default">
    <w:name w:val="Default"/>
    <w:rsid w:val="00DA1D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97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5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51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5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E8D356DEA7844B982890EF69D98D1" ma:contentTypeVersion="15" ma:contentTypeDescription="Crie um novo documento." ma:contentTypeScope="" ma:versionID="afde3dab4bf3b2baf641ca9703d730c2">
  <xsd:schema xmlns:xsd="http://www.w3.org/2001/XMLSchema" xmlns:xs="http://www.w3.org/2001/XMLSchema" xmlns:p="http://schemas.microsoft.com/office/2006/metadata/properties" xmlns:ns2="d6c8c665-8f12-4f90-b284-5c2f822d7b99" xmlns:ns3="2accd8cb-501a-4683-a826-58b3969b552d" targetNamespace="http://schemas.microsoft.com/office/2006/metadata/properties" ma:root="true" ma:fieldsID="04dc0f20af29b22084e2f676d0bbc5f1" ns2:_="" ns3:_="">
    <xsd:import namespace="d6c8c665-8f12-4f90-b284-5c2f822d7b99"/>
    <xsd:import namespace="2accd8cb-501a-4683-a826-58b3969b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c665-8f12-4f90-b284-5c2f822d7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e0922a-a576-4ac9-82f5-36725c33d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d8cb-501a-4683-a826-58b3969b55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04dab2-fd6e-4fbf-b8fb-9330fd3fba04}" ma:internalName="TaxCatchAll" ma:showField="CatchAllData" ma:web="2accd8cb-501a-4683-a826-58b3969b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cd8cb-501a-4683-a826-58b3969b552d" xsi:nil="true"/>
    <lcf76f155ced4ddcb4097134ff3c332f xmlns="d6c8c665-8f12-4f90-b284-5c2f822d7b99">
      <Terms xmlns="http://schemas.microsoft.com/office/infopath/2007/PartnerControls"/>
    </lcf76f155ced4ddcb4097134ff3c332f>
    <_Flow_SignoffStatus xmlns="d6c8c665-8f12-4f90-b284-5c2f822d7b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27BD5-81CE-4E08-B4F3-6C940FEE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8c665-8f12-4f90-b284-5c2f822d7b99"/>
    <ds:schemaRef ds:uri="2accd8cb-501a-4683-a826-58b3969b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3C966-3330-4B2E-BD59-FA15C0D4B71F}">
  <ds:schemaRefs>
    <ds:schemaRef ds:uri="http://schemas.microsoft.com/office/2006/metadata/properties"/>
    <ds:schemaRef ds:uri="http://schemas.microsoft.com/office/infopath/2007/PartnerControls"/>
    <ds:schemaRef ds:uri="2accd8cb-501a-4683-a826-58b3969b552d"/>
    <ds:schemaRef ds:uri="d6c8c665-8f12-4f90-b284-5c2f822d7b99"/>
  </ds:schemaRefs>
</ds:datastoreItem>
</file>

<file path=customXml/itemProps3.xml><?xml version="1.0" encoding="utf-8"?>
<ds:datastoreItem xmlns:ds="http://schemas.openxmlformats.org/officeDocument/2006/customXml" ds:itemID="{BE130199-16AE-48CA-95E0-690A909F5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A59D1-6C33-45BD-BE88-3173A99DB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>Tribunal de Justiça do Estado de São Paulo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imgaem</dc:creator>
  <cp:keywords/>
  <cp:lastModifiedBy>JEAN CARLOS SOARES DE SOUZA</cp:lastModifiedBy>
  <cp:revision>2</cp:revision>
  <cp:lastPrinted>2018-04-05T19:15:00Z</cp:lastPrinted>
  <dcterms:created xsi:type="dcterms:W3CDTF">2024-08-26T16:12:00Z</dcterms:created>
  <dcterms:modified xsi:type="dcterms:W3CDTF">2024-08-26T16:12:00Z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0x010100872E8D356DEA7844B982890EF69D98D1</vt:lpwstr>
  </property>
  <property fmtid="{D5CDD505-2E9C-101B-9397-08002B2CF9AE}" pid="3" name="MediaServiceImageTags">
    <vt:lpwstr/>
  </property>
</Properties>
</file>